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2"/>
        <w:gridCol w:w="836"/>
        <w:gridCol w:w="3828"/>
        <w:gridCol w:w="850"/>
        <w:gridCol w:w="3827"/>
        <w:gridCol w:w="851"/>
        <w:gridCol w:w="4252"/>
        <w:gridCol w:w="272"/>
      </w:tblGrid>
      <w:tr w:rsidR="00D446C7" w:rsidRPr="00DB5367" w:rsidTr="00601885">
        <w:trPr>
          <w:trHeight w:val="841"/>
        </w:trPr>
        <w:tc>
          <w:tcPr>
            <w:tcW w:w="1555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37E5" w:rsidRPr="00D446C7" w:rsidRDefault="003537E5" w:rsidP="00670502">
            <w:pPr>
              <w:jc w:val="center"/>
              <w:rPr>
                <w:rFonts w:ascii="Comic Sans MS" w:hAnsi="Comic Sans MS"/>
                <w:b/>
                <w:color w:val="000000" w:themeColor="text1"/>
                <w:szCs w:val="23"/>
                <w:lang w:val="uk-UA"/>
              </w:rPr>
            </w:pPr>
            <w:r w:rsidRPr="00D446C7">
              <w:rPr>
                <w:rFonts w:ascii="Comic Sans MS" w:hAnsi="Comic Sans MS"/>
                <w:b/>
                <w:color w:val="000000" w:themeColor="text1"/>
                <w:sz w:val="23"/>
                <w:szCs w:val="23"/>
              </w:rPr>
              <w:t xml:space="preserve">  </w:t>
            </w:r>
            <w:r w:rsidR="00AA5B77" w:rsidRPr="00D446C7">
              <w:rPr>
                <w:rFonts w:ascii="Comic Sans MS" w:hAnsi="Comic Sans MS"/>
                <w:b/>
                <w:color w:val="000000" w:themeColor="text1"/>
                <w:szCs w:val="23"/>
                <w:lang w:val="uk-UA"/>
              </w:rPr>
              <w:t xml:space="preserve">Розклад </w:t>
            </w:r>
            <w:r w:rsidR="00012A76" w:rsidRPr="00D446C7">
              <w:rPr>
                <w:rFonts w:ascii="Comic Sans MS" w:hAnsi="Comic Sans MS"/>
                <w:b/>
                <w:color w:val="000000" w:themeColor="text1"/>
                <w:szCs w:val="23"/>
                <w:lang w:val="uk-UA"/>
              </w:rPr>
              <w:t xml:space="preserve">весняної </w:t>
            </w:r>
            <w:proofErr w:type="spellStart"/>
            <w:r w:rsidR="00012A76" w:rsidRPr="00D446C7">
              <w:rPr>
                <w:rFonts w:ascii="Comic Sans MS" w:hAnsi="Comic Sans MS"/>
                <w:b/>
                <w:color w:val="000000" w:themeColor="text1"/>
                <w:szCs w:val="23"/>
                <w:lang w:val="uk-UA"/>
              </w:rPr>
              <w:t>настановчої</w:t>
            </w:r>
            <w:proofErr w:type="spellEnd"/>
            <w:r w:rsidR="00012A76" w:rsidRPr="00D446C7">
              <w:rPr>
                <w:rFonts w:ascii="Comic Sans MS" w:hAnsi="Comic Sans MS"/>
                <w:b/>
                <w:color w:val="000000" w:themeColor="text1"/>
                <w:szCs w:val="23"/>
                <w:lang w:val="uk-UA"/>
              </w:rPr>
              <w:t xml:space="preserve"> сесії на 2</w:t>
            </w:r>
            <w:r w:rsidR="00AA5B77" w:rsidRPr="00D446C7">
              <w:rPr>
                <w:rFonts w:ascii="Comic Sans MS" w:hAnsi="Comic Sans MS"/>
                <w:b/>
                <w:color w:val="000000" w:themeColor="text1"/>
                <w:szCs w:val="23"/>
                <w:lang w:val="uk-UA"/>
              </w:rPr>
              <w:t xml:space="preserve"> сем. 2025-2026 </w:t>
            </w:r>
            <w:proofErr w:type="spellStart"/>
            <w:r w:rsidR="00AA5B77" w:rsidRPr="00D446C7">
              <w:rPr>
                <w:rFonts w:ascii="Comic Sans MS" w:hAnsi="Comic Sans MS"/>
                <w:b/>
                <w:color w:val="000000" w:themeColor="text1"/>
                <w:szCs w:val="23"/>
                <w:lang w:val="uk-UA"/>
              </w:rPr>
              <w:t>н.р</w:t>
            </w:r>
            <w:proofErr w:type="spellEnd"/>
            <w:r w:rsidR="00AA5B77" w:rsidRPr="00D446C7">
              <w:rPr>
                <w:rFonts w:ascii="Comic Sans MS" w:hAnsi="Comic Sans MS"/>
                <w:b/>
                <w:color w:val="000000" w:themeColor="text1"/>
                <w:szCs w:val="23"/>
                <w:lang w:val="uk-UA"/>
              </w:rPr>
              <w:t xml:space="preserve">. </w:t>
            </w:r>
            <w:r w:rsidRPr="00D446C7">
              <w:rPr>
                <w:rFonts w:ascii="Comic Sans MS" w:hAnsi="Comic Sans MS"/>
                <w:b/>
                <w:color w:val="000000" w:themeColor="text1"/>
                <w:szCs w:val="23"/>
                <w:lang w:val="uk-UA"/>
              </w:rPr>
              <w:t>для студентів 3 курсу факультету іноземних мов заочної форми навчання.</w:t>
            </w:r>
          </w:p>
          <w:p w:rsidR="003537E5" w:rsidRPr="00D446C7" w:rsidRDefault="003537E5" w:rsidP="00171051">
            <w:pPr>
              <w:jc w:val="center"/>
              <w:rPr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Comic Sans MS" w:hAnsi="Comic Sans MS"/>
                <w:b/>
                <w:color w:val="000000" w:themeColor="text1"/>
                <w:szCs w:val="23"/>
                <w:lang w:val="uk-UA"/>
              </w:rPr>
              <w:t>Спеціальності: «Філологія (англійська мова і література та друга іноземна мова)»,  «Філологія (англійсько-український переклад та переклад з другої іноземної мови)»,  «Середня освіта (англійська</w:t>
            </w:r>
            <w:r w:rsidR="00171051" w:rsidRPr="00D446C7">
              <w:rPr>
                <w:rFonts w:ascii="Comic Sans MS" w:hAnsi="Comic Sans MS"/>
                <w:b/>
                <w:color w:val="000000" w:themeColor="text1"/>
                <w:szCs w:val="23"/>
                <w:lang w:val="uk-UA"/>
              </w:rPr>
              <w:t xml:space="preserve"> мова та зарубіжна </w:t>
            </w:r>
            <w:proofErr w:type="spellStart"/>
            <w:r w:rsidR="00171051" w:rsidRPr="00D446C7">
              <w:rPr>
                <w:rFonts w:ascii="Comic Sans MS" w:hAnsi="Comic Sans MS"/>
                <w:b/>
                <w:color w:val="000000" w:themeColor="text1"/>
                <w:szCs w:val="23"/>
                <w:lang w:val="uk-UA"/>
              </w:rPr>
              <w:t>ліьература</w:t>
            </w:r>
            <w:proofErr w:type="spellEnd"/>
            <w:r w:rsidRPr="00D446C7">
              <w:rPr>
                <w:rFonts w:ascii="Comic Sans MS" w:hAnsi="Comic Sans MS"/>
                <w:b/>
                <w:color w:val="000000" w:themeColor="text1"/>
                <w:szCs w:val="23"/>
                <w:lang w:val="uk-UA"/>
              </w:rPr>
              <w:t>)».</w:t>
            </w:r>
          </w:p>
        </w:tc>
      </w:tr>
      <w:tr w:rsidR="00D446C7" w:rsidRPr="00D446C7" w:rsidTr="00601885"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37E5" w:rsidRPr="00D446C7" w:rsidRDefault="003537E5" w:rsidP="00670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u w:val="single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u w:val="single"/>
                <w:lang w:val="uk-UA"/>
              </w:rPr>
              <w:t>Дата</w:t>
            </w:r>
          </w:p>
        </w:tc>
        <w:tc>
          <w:tcPr>
            <w:tcW w:w="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37E5" w:rsidRPr="00D446C7" w:rsidRDefault="003537E5" w:rsidP="00670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u w:val="single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u w:val="single"/>
                <w:lang w:val="uk-UA"/>
              </w:rPr>
              <w:t>Час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37E5" w:rsidRPr="00D446C7" w:rsidRDefault="003537E5" w:rsidP="00670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u w:val="single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u w:val="single"/>
                <w:lang w:val="uk-UA"/>
              </w:rPr>
              <w:t>«Філологія (англійська мова і література та друга іноземна мова</w:t>
            </w: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u w:val="single"/>
              </w:rPr>
              <w:t>)</w:t>
            </w: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u w:val="single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37E5" w:rsidRPr="00D446C7" w:rsidRDefault="00601885" w:rsidP="00670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u w:val="single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u w:val="single"/>
                <w:lang w:val="uk-UA"/>
              </w:rPr>
              <w:t>Час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37E5" w:rsidRPr="00D446C7" w:rsidRDefault="003537E5" w:rsidP="001710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u w:val="single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u w:val="single"/>
                <w:lang w:val="uk-UA"/>
              </w:rPr>
              <w:t xml:space="preserve">«Середня освіта (англійська мова </w:t>
            </w:r>
            <w:r w:rsidR="00171051"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u w:val="single"/>
                <w:lang w:val="uk-UA"/>
              </w:rPr>
              <w:t>та зарубіжна література</w:t>
            </w: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u w:val="single"/>
                <w:lang w:val="uk-UA"/>
              </w:rPr>
              <w:t>)»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37E5" w:rsidRPr="00D446C7" w:rsidRDefault="00601885" w:rsidP="00670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u w:val="single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u w:val="single"/>
                <w:lang w:val="uk-UA"/>
              </w:rPr>
              <w:t>Час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37E5" w:rsidRPr="00D446C7" w:rsidRDefault="003537E5" w:rsidP="00670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u w:val="single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u w:val="single"/>
                <w:lang w:val="uk-UA"/>
              </w:rPr>
              <w:t xml:space="preserve"> «Філологія (англійсько-український переклад та переклад з другої іноземної мови)»</w:t>
            </w:r>
          </w:p>
        </w:tc>
        <w:tc>
          <w:tcPr>
            <w:tcW w:w="2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37E5" w:rsidRPr="00D446C7" w:rsidRDefault="003537E5" w:rsidP="00670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u w:val="single"/>
                <w:lang w:val="uk-UA"/>
              </w:rPr>
            </w:pPr>
          </w:p>
        </w:tc>
      </w:tr>
      <w:tr w:rsidR="00D446C7" w:rsidRPr="00D446C7" w:rsidTr="00601885">
        <w:trPr>
          <w:trHeight w:val="552"/>
        </w:trPr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46C7" w:rsidRPr="00D446C7" w:rsidRDefault="00D446C7" w:rsidP="00D446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13.04</w:t>
            </w:r>
          </w:p>
          <w:p w:rsidR="00D446C7" w:rsidRPr="00D446C7" w:rsidRDefault="00D446C7" w:rsidP="00D446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(</w:t>
            </w:r>
            <w:proofErr w:type="spellStart"/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пон</w:t>
            </w:r>
            <w:proofErr w:type="spellEnd"/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 xml:space="preserve">)  </w:t>
            </w:r>
          </w:p>
        </w:tc>
        <w:tc>
          <w:tcPr>
            <w:tcW w:w="8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9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: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50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Основна іноземна мова 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Гнатковська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О.М., 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Буртник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Б.Я., 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Батринчук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З.Р.)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9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: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50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Основна іноземна мова 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Гнатковська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О.М., 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Буртник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Б.Я., 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Батринчук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З.Р.)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8:20</w:t>
            </w:r>
          </w:p>
          <w:p w:rsidR="00D446C7" w:rsidRPr="00D446C7" w:rsidRDefault="00D446C7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ЛКЗ основної мови 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Бялик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В.Д.)</w:t>
            </w:r>
          </w:p>
        </w:tc>
        <w:tc>
          <w:tcPr>
            <w:tcW w:w="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</w:p>
        </w:tc>
      </w:tr>
      <w:tr w:rsidR="00D446C7" w:rsidRPr="00D446C7" w:rsidTr="00601885">
        <w:trPr>
          <w:trHeight w:val="552"/>
        </w:trPr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6C7" w:rsidRPr="00D446C7" w:rsidRDefault="00D446C7" w:rsidP="00D446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tcBorders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11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: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30</w:t>
            </w:r>
          </w:p>
          <w:p w:rsidR="00D446C7" w:rsidRPr="00D446C7" w:rsidRDefault="00D446C7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Основна іноземна мова 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Гнатковська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О.М., 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Буртник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Б.Я., 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Батринчук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З.Р.)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11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: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30</w:t>
            </w:r>
          </w:p>
          <w:p w:rsidR="00D446C7" w:rsidRPr="00D446C7" w:rsidRDefault="00D446C7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Основна іноземна мова 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Гнатковська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О.М., 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Буртник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Б.Я., 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Батринчук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З.Р.)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9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: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50</w:t>
            </w:r>
          </w:p>
        </w:tc>
        <w:tc>
          <w:tcPr>
            <w:tcW w:w="4252" w:type="dxa"/>
            <w:tcBorders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ЛКЗ основної мови 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Бялик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В.Д.)</w:t>
            </w:r>
          </w:p>
        </w:tc>
        <w:tc>
          <w:tcPr>
            <w:tcW w:w="272" w:type="dxa"/>
            <w:tcBorders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D446C7" w:rsidRPr="00D446C7" w:rsidTr="00601885">
        <w:trPr>
          <w:trHeight w:val="552"/>
        </w:trPr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2A76" w:rsidRPr="00D446C7" w:rsidRDefault="00012A76" w:rsidP="00012A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tcBorders>
              <w:left w:val="single" w:sz="18" w:space="0" w:color="auto"/>
              <w:right w:val="single" w:sz="18" w:space="0" w:color="auto"/>
            </w:tcBorders>
          </w:tcPr>
          <w:p w:rsidR="00012A76" w:rsidRPr="00D446C7" w:rsidRDefault="00012A76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13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: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12A76" w:rsidRPr="00D446C7" w:rsidRDefault="00012A76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Практичний курс другої мови(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Голбан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М.О., 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Фенюк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Л.Д.)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012A76" w:rsidRPr="00D446C7" w:rsidRDefault="00012A76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13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: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00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</w:tcPr>
          <w:p w:rsidR="00012A76" w:rsidRPr="00D446C7" w:rsidRDefault="00012A76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Практичний курс другої мови(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Голбан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М.О., 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Фенюк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Л.Д.)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012A76" w:rsidRPr="00D446C7" w:rsidRDefault="00012A76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14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: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40</w:t>
            </w:r>
          </w:p>
          <w:p w:rsidR="00012A76" w:rsidRPr="00D446C7" w:rsidRDefault="00012A76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4252" w:type="dxa"/>
            <w:tcBorders>
              <w:left w:val="single" w:sz="18" w:space="0" w:color="auto"/>
              <w:right w:val="single" w:sz="18" w:space="0" w:color="auto"/>
            </w:tcBorders>
          </w:tcPr>
          <w:p w:rsidR="00012A76" w:rsidRPr="00D446C7" w:rsidRDefault="00012A76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Машинний переклад і постредагування 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Бочан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П.О.)</w:t>
            </w:r>
          </w:p>
        </w:tc>
        <w:tc>
          <w:tcPr>
            <w:tcW w:w="272" w:type="dxa"/>
            <w:tcBorders>
              <w:left w:val="single" w:sz="18" w:space="0" w:color="auto"/>
              <w:right w:val="single" w:sz="18" w:space="0" w:color="auto"/>
            </w:tcBorders>
          </w:tcPr>
          <w:p w:rsidR="00012A76" w:rsidRPr="00D446C7" w:rsidRDefault="00012A76" w:rsidP="00012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D446C7" w:rsidRPr="00D446C7" w:rsidTr="001432FB">
        <w:trPr>
          <w:trHeight w:val="229"/>
        </w:trPr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2A76" w:rsidRPr="00D446C7" w:rsidRDefault="00012A76" w:rsidP="00012A7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tcBorders>
              <w:left w:val="single" w:sz="18" w:space="0" w:color="auto"/>
              <w:right w:val="single" w:sz="18" w:space="0" w:color="auto"/>
            </w:tcBorders>
          </w:tcPr>
          <w:p w:rsidR="00012A76" w:rsidRPr="00D446C7" w:rsidRDefault="00012A76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14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: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40</w:t>
            </w:r>
          </w:p>
          <w:p w:rsidR="00012A76" w:rsidRPr="00D446C7" w:rsidRDefault="00012A76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2A76" w:rsidRPr="00D446C7" w:rsidRDefault="00012A76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Практичний курс другої мови(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Голбан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М.О., 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Фенюк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Л.Д.)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012A76" w:rsidRPr="00D446C7" w:rsidRDefault="00012A76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14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: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40</w:t>
            </w:r>
          </w:p>
          <w:p w:rsidR="00012A76" w:rsidRPr="00D446C7" w:rsidRDefault="00012A76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</w:tcPr>
          <w:p w:rsidR="00012A76" w:rsidRPr="00D446C7" w:rsidRDefault="00012A76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Практичний курс другої мови(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Голбан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М.О., 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Фенюк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Л.Д.)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012A76" w:rsidRPr="00D446C7" w:rsidRDefault="00012A76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16:10</w:t>
            </w:r>
          </w:p>
          <w:p w:rsidR="00012A76" w:rsidRPr="00D446C7" w:rsidRDefault="00012A76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4252" w:type="dxa"/>
            <w:tcBorders>
              <w:left w:val="single" w:sz="18" w:space="0" w:color="auto"/>
              <w:right w:val="single" w:sz="18" w:space="0" w:color="auto"/>
            </w:tcBorders>
          </w:tcPr>
          <w:p w:rsidR="00012A76" w:rsidRPr="00D446C7" w:rsidRDefault="00012A76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Машинний переклад і постредагування 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Бочан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П.О.)</w:t>
            </w:r>
          </w:p>
        </w:tc>
        <w:tc>
          <w:tcPr>
            <w:tcW w:w="272" w:type="dxa"/>
            <w:tcBorders>
              <w:left w:val="single" w:sz="18" w:space="0" w:color="auto"/>
              <w:right w:val="single" w:sz="18" w:space="0" w:color="auto"/>
            </w:tcBorders>
          </w:tcPr>
          <w:p w:rsidR="00012A76" w:rsidRPr="00D446C7" w:rsidRDefault="00012A76" w:rsidP="00012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DB5367" w:rsidRPr="00D446C7" w:rsidTr="00601885"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5367" w:rsidRPr="00D446C7" w:rsidRDefault="00DB5367" w:rsidP="00DB53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14.04</w:t>
            </w:r>
          </w:p>
          <w:p w:rsidR="00DB5367" w:rsidRPr="00D446C7" w:rsidRDefault="00DB5367" w:rsidP="00DB53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(</w:t>
            </w:r>
            <w:proofErr w:type="spellStart"/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вівт</w:t>
            </w:r>
            <w:proofErr w:type="spellEnd"/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 xml:space="preserve">)  </w:t>
            </w:r>
          </w:p>
        </w:tc>
        <w:tc>
          <w:tcPr>
            <w:tcW w:w="8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9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: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50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Друга ін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. мова (Кравчук О.В.</w:t>
            </w: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9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: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50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Історія зарубіжної літератури (Сажина А.В.)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11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: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30</w:t>
            </w:r>
          </w:p>
          <w:p w:rsidR="00DB5367" w:rsidRPr="00D446C7" w:rsidRDefault="00DB5367" w:rsidP="00DB536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Друга ін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. мова (Кравчук О.В.</w:t>
            </w: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)</w:t>
            </w:r>
          </w:p>
        </w:tc>
        <w:tc>
          <w:tcPr>
            <w:tcW w:w="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</w:p>
        </w:tc>
      </w:tr>
      <w:tr w:rsidR="00DB5367" w:rsidRPr="00D446C7" w:rsidTr="00601885"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5367" w:rsidRPr="00D446C7" w:rsidRDefault="00DB5367" w:rsidP="00DB53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tcBorders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11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: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30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Друга ін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. мова (Кравчук О.В.</w:t>
            </w: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)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11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: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30</w:t>
            </w:r>
          </w:p>
          <w:p w:rsidR="00DB5367" w:rsidRPr="00D446C7" w:rsidRDefault="00DB5367" w:rsidP="00DB536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Історія зарубіжної літератури (Сажина А.В.)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13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: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00</w:t>
            </w:r>
          </w:p>
        </w:tc>
        <w:tc>
          <w:tcPr>
            <w:tcW w:w="4252" w:type="dxa"/>
            <w:tcBorders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Друга ін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. мова (Кравчук О.В.</w:t>
            </w: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)</w:t>
            </w:r>
          </w:p>
        </w:tc>
        <w:tc>
          <w:tcPr>
            <w:tcW w:w="272" w:type="dxa"/>
            <w:tcBorders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</w:p>
        </w:tc>
      </w:tr>
      <w:tr w:rsidR="00D446C7" w:rsidRPr="00D446C7" w:rsidTr="00601885"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2A76" w:rsidRPr="00D446C7" w:rsidRDefault="00012A76" w:rsidP="00012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tcBorders>
              <w:left w:val="single" w:sz="18" w:space="0" w:color="auto"/>
              <w:right w:val="single" w:sz="18" w:space="0" w:color="auto"/>
            </w:tcBorders>
          </w:tcPr>
          <w:p w:rsidR="00012A76" w:rsidRPr="00D446C7" w:rsidRDefault="00012A76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13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: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00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</w:tcPr>
          <w:p w:rsidR="00012A76" w:rsidRPr="00D446C7" w:rsidRDefault="00012A76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Методика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навчання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іноземної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мови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та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літератури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у ЗЗСО</w:t>
            </w: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 xml:space="preserve"> (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Бешлей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 xml:space="preserve"> О.В.)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14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: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40</w:t>
            </w:r>
          </w:p>
          <w:p w:rsidR="00012A76" w:rsidRPr="00D446C7" w:rsidRDefault="00012A76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</w:tcPr>
          <w:p w:rsidR="00012A76" w:rsidRPr="00D446C7" w:rsidRDefault="00012A76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Методика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навчання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англійської</w:t>
            </w: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мови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у ЗЗСО</w:t>
            </w: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 xml:space="preserve"> (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Батринчук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 xml:space="preserve"> З.Р.)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012A76" w:rsidRPr="00D446C7" w:rsidRDefault="00012A76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14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: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40</w:t>
            </w:r>
          </w:p>
          <w:p w:rsidR="00012A76" w:rsidRPr="00D446C7" w:rsidRDefault="00012A76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4252" w:type="dxa"/>
            <w:tcBorders>
              <w:left w:val="single" w:sz="18" w:space="0" w:color="auto"/>
              <w:right w:val="single" w:sz="18" w:space="0" w:color="auto"/>
            </w:tcBorders>
          </w:tcPr>
          <w:p w:rsidR="00012A76" w:rsidRPr="00D446C7" w:rsidRDefault="00012A76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Практичний курс перекладу другої мови 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Заполовський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М.В., Сак Ю.В.)</w:t>
            </w:r>
          </w:p>
        </w:tc>
        <w:tc>
          <w:tcPr>
            <w:tcW w:w="272" w:type="dxa"/>
            <w:tcBorders>
              <w:left w:val="single" w:sz="18" w:space="0" w:color="auto"/>
              <w:right w:val="single" w:sz="18" w:space="0" w:color="auto"/>
            </w:tcBorders>
          </w:tcPr>
          <w:p w:rsidR="00012A76" w:rsidRPr="00D446C7" w:rsidRDefault="00012A76" w:rsidP="00012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D446C7" w:rsidRPr="00D446C7" w:rsidTr="00601885"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12A76" w:rsidRPr="00D446C7" w:rsidRDefault="00012A76" w:rsidP="00012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tcBorders>
              <w:left w:val="single" w:sz="18" w:space="0" w:color="auto"/>
              <w:right w:val="single" w:sz="18" w:space="0" w:color="auto"/>
            </w:tcBorders>
          </w:tcPr>
          <w:p w:rsidR="00012A76" w:rsidRPr="00D446C7" w:rsidRDefault="00012A76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14:40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</w:tcPr>
          <w:p w:rsidR="00012A76" w:rsidRPr="00D446C7" w:rsidRDefault="00012A76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Методика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навчання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іноземної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мови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та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літератури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у ЗЗСО</w:t>
            </w: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 xml:space="preserve"> (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Бешлей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 xml:space="preserve"> О.В.)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012A76" w:rsidRPr="00D446C7" w:rsidRDefault="00012A76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</w:tcPr>
          <w:p w:rsidR="00012A76" w:rsidRPr="00D446C7" w:rsidRDefault="00012A76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012A76" w:rsidRPr="00D446C7" w:rsidRDefault="00012A76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16:10</w:t>
            </w:r>
          </w:p>
          <w:p w:rsidR="00012A76" w:rsidRPr="00D446C7" w:rsidRDefault="00012A76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4252" w:type="dxa"/>
            <w:tcBorders>
              <w:left w:val="single" w:sz="18" w:space="0" w:color="auto"/>
              <w:right w:val="single" w:sz="18" w:space="0" w:color="auto"/>
            </w:tcBorders>
          </w:tcPr>
          <w:p w:rsidR="00012A76" w:rsidRPr="00D446C7" w:rsidRDefault="00012A76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Практичний курс перекладу другої мови 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Заполовський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М.В., Сак Ю.В.)</w:t>
            </w:r>
          </w:p>
        </w:tc>
        <w:tc>
          <w:tcPr>
            <w:tcW w:w="272" w:type="dxa"/>
            <w:tcBorders>
              <w:left w:val="single" w:sz="18" w:space="0" w:color="auto"/>
              <w:right w:val="single" w:sz="18" w:space="0" w:color="auto"/>
            </w:tcBorders>
          </w:tcPr>
          <w:p w:rsidR="00012A76" w:rsidRPr="00D446C7" w:rsidRDefault="00012A76" w:rsidP="00012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D446C7" w:rsidRPr="00D446C7" w:rsidTr="00601885"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4782" w:rsidRPr="00D446C7" w:rsidRDefault="003E4782" w:rsidP="003E47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 xml:space="preserve"> 15.04</w:t>
            </w:r>
          </w:p>
          <w:p w:rsidR="003E4782" w:rsidRPr="00D446C7" w:rsidRDefault="003E4782" w:rsidP="003E47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(сер)</w:t>
            </w:r>
          </w:p>
        </w:tc>
        <w:tc>
          <w:tcPr>
            <w:tcW w:w="8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 xml:space="preserve"> 9:50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</w:pPr>
            <w:proofErr w:type="spellStart"/>
            <w:r w:rsidRPr="00D446C7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eastAsia="uk-UA"/>
              </w:rPr>
              <w:t>Історія</w:t>
            </w:r>
            <w:proofErr w:type="spellEnd"/>
            <w:r w:rsidRPr="00D446C7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D446C7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eastAsia="uk-UA"/>
              </w:rPr>
              <w:t>англійської</w:t>
            </w:r>
            <w:proofErr w:type="spellEnd"/>
            <w:r w:rsidRPr="00D446C7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D446C7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eastAsia="uk-UA"/>
              </w:rPr>
              <w:t>мови</w:t>
            </w:r>
            <w:proofErr w:type="spellEnd"/>
            <w:r w:rsidRPr="00D446C7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uk-UA" w:eastAsia="uk-UA"/>
              </w:rPr>
              <w:t xml:space="preserve"> (Соловйова О.В.)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9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: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50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rPr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Історія зарубіжної літератури (Сажина А.В.)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 xml:space="preserve"> 9:50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rPr>
                <w:color w:val="000000" w:themeColor="text1"/>
                <w:sz w:val="23"/>
                <w:szCs w:val="23"/>
                <w:lang w:val="uk-UA"/>
              </w:rPr>
            </w:pP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Основи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послідовного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перекладу з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англійської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мови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(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Головащенко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 xml:space="preserve"> Ю.С.)</w:t>
            </w:r>
          </w:p>
        </w:tc>
        <w:tc>
          <w:tcPr>
            <w:tcW w:w="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3E4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</w:p>
        </w:tc>
      </w:tr>
      <w:tr w:rsidR="00D446C7" w:rsidRPr="00D446C7" w:rsidTr="00601885">
        <w:trPr>
          <w:trHeight w:val="581"/>
        </w:trPr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4782" w:rsidRPr="00D446C7" w:rsidRDefault="003E4782" w:rsidP="003E4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tcBorders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11:30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</w:pPr>
            <w:proofErr w:type="spellStart"/>
            <w:r w:rsidRPr="00D446C7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eastAsia="uk-UA"/>
              </w:rPr>
              <w:t>Історія</w:t>
            </w:r>
            <w:proofErr w:type="spellEnd"/>
            <w:r w:rsidRPr="00D446C7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D446C7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eastAsia="uk-UA"/>
              </w:rPr>
              <w:t>англійської</w:t>
            </w:r>
            <w:proofErr w:type="spellEnd"/>
            <w:r w:rsidRPr="00D446C7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D446C7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eastAsia="uk-UA"/>
              </w:rPr>
              <w:t>мови</w:t>
            </w:r>
            <w:proofErr w:type="spellEnd"/>
            <w:r w:rsidRPr="00D446C7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uk-UA" w:eastAsia="uk-UA"/>
              </w:rPr>
              <w:t xml:space="preserve"> (Соловйова О.В.)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11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: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30</w:t>
            </w:r>
          </w:p>
          <w:p w:rsidR="003E4782" w:rsidRPr="00D446C7" w:rsidRDefault="003E4782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rPr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Історія зарубіжної літератури (Сажина А.В.)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11:30</w:t>
            </w:r>
          </w:p>
        </w:tc>
        <w:tc>
          <w:tcPr>
            <w:tcW w:w="4252" w:type="dxa"/>
            <w:tcBorders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rPr>
                <w:color w:val="000000" w:themeColor="text1"/>
                <w:sz w:val="23"/>
                <w:szCs w:val="23"/>
                <w:lang w:val="uk-UA"/>
              </w:rPr>
            </w:pP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Основи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послідовного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перекладу з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англійської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мови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(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Головащенко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 xml:space="preserve"> Ю.С.)</w:t>
            </w:r>
          </w:p>
        </w:tc>
        <w:tc>
          <w:tcPr>
            <w:tcW w:w="272" w:type="dxa"/>
            <w:tcBorders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3E4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</w:p>
        </w:tc>
      </w:tr>
      <w:tr w:rsidR="00DB5367" w:rsidRPr="00D446C7" w:rsidTr="00601885">
        <w:trPr>
          <w:trHeight w:val="376"/>
        </w:trPr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5367" w:rsidRPr="00D446C7" w:rsidRDefault="00DB5367" w:rsidP="00DB53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tcBorders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13:00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Друга ін. мова 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Фенюк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Л.Д.)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13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: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00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</w:pP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Здоров’язбережувальні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технології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та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домедична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допомога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(Білоус В.В.)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13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: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00</w:t>
            </w:r>
          </w:p>
        </w:tc>
        <w:tc>
          <w:tcPr>
            <w:tcW w:w="4252" w:type="dxa"/>
            <w:tcBorders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Друга ін. мова 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Фенюк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Л.Д.)</w:t>
            </w:r>
          </w:p>
        </w:tc>
        <w:tc>
          <w:tcPr>
            <w:tcW w:w="272" w:type="dxa"/>
            <w:tcBorders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DB5367" w:rsidRPr="00D446C7" w:rsidTr="00601885">
        <w:trPr>
          <w:trHeight w:val="376"/>
        </w:trPr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5367" w:rsidRPr="00D446C7" w:rsidRDefault="00DB5367" w:rsidP="00DB53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tcBorders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14:40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Друга ін. мова 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Фенюк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Л.Д.)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14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: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40</w:t>
            </w:r>
          </w:p>
          <w:p w:rsidR="00DB5367" w:rsidRPr="00D446C7" w:rsidRDefault="00DB5367" w:rsidP="00DB536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</w:pP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Здоров’язбережувальні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технології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та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домедична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допомога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(Білоус В.В.)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14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: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40</w:t>
            </w:r>
          </w:p>
          <w:p w:rsidR="00DB5367" w:rsidRPr="00D446C7" w:rsidRDefault="00DB5367" w:rsidP="00DB536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4252" w:type="dxa"/>
            <w:tcBorders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Друга ін. мова 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Фенюк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Л.Д.)</w:t>
            </w:r>
          </w:p>
        </w:tc>
        <w:tc>
          <w:tcPr>
            <w:tcW w:w="272" w:type="dxa"/>
            <w:tcBorders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D446C7" w:rsidRPr="00D446C7" w:rsidTr="00601885"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4782" w:rsidRPr="00D446C7" w:rsidRDefault="003E4782" w:rsidP="003E47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  <w:p w:rsidR="003E4782" w:rsidRPr="00D446C7" w:rsidRDefault="003E4782" w:rsidP="003E47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  <w:p w:rsidR="003E4782" w:rsidRPr="00D446C7" w:rsidRDefault="003E4782" w:rsidP="003E4782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 xml:space="preserve"> 16.04</w:t>
            </w:r>
          </w:p>
          <w:p w:rsidR="003E4782" w:rsidRPr="00D446C7" w:rsidRDefault="003E4782" w:rsidP="003E47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(</w:t>
            </w:r>
            <w:proofErr w:type="spellStart"/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чет</w:t>
            </w:r>
            <w:proofErr w:type="spellEnd"/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)</w:t>
            </w:r>
          </w:p>
          <w:p w:rsidR="003E4782" w:rsidRPr="00D446C7" w:rsidRDefault="003E4782" w:rsidP="003E47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lastRenderedPageBreak/>
              <w:t xml:space="preserve"> </w:t>
            </w:r>
          </w:p>
        </w:tc>
        <w:tc>
          <w:tcPr>
            <w:tcW w:w="8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vertAlign w:val="superscript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lastRenderedPageBreak/>
              <w:t>9:50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</w:pPr>
            <w:r w:rsidRPr="00D446C7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uk-UA" w:eastAsia="uk-UA"/>
              </w:rPr>
              <w:t>Історія англійської мови (Соловйова О.В.)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vertAlign w:val="superscript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9:50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Методика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навчання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англійської</w:t>
            </w: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мови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у ЗЗСО</w:t>
            </w: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 xml:space="preserve"> (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Батринчук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 xml:space="preserve"> З.Р.)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vertAlign w:val="superscript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9:50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rPr>
                <w:color w:val="000000" w:themeColor="text1"/>
                <w:sz w:val="23"/>
                <w:szCs w:val="23"/>
                <w:lang w:val="uk-UA"/>
              </w:rPr>
            </w:pP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Основи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послідовного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перекладу з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англійської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мови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(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Головащенко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 xml:space="preserve"> Ю.С.)</w:t>
            </w:r>
          </w:p>
        </w:tc>
        <w:tc>
          <w:tcPr>
            <w:tcW w:w="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3E4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D446C7" w:rsidRPr="00D446C7" w:rsidTr="00601885"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4782" w:rsidRPr="00D446C7" w:rsidRDefault="003E4782" w:rsidP="003E4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tcBorders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vertAlign w:val="superscript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11:30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</w:pP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Комунікативний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курс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іноземної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br/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мови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r w:rsidRPr="00D446C7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uk-UA" w:eastAsia="uk-UA"/>
              </w:rPr>
              <w:t>(Соловйова О.В.)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vertAlign w:val="superscript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11:30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Методика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навчання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англійської</w:t>
            </w: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мови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у ЗЗСО</w:t>
            </w: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 xml:space="preserve"> (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Батринчук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 xml:space="preserve"> З.Р.)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vertAlign w:val="superscript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11:30</w:t>
            </w:r>
          </w:p>
        </w:tc>
        <w:tc>
          <w:tcPr>
            <w:tcW w:w="4252" w:type="dxa"/>
            <w:tcBorders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rPr>
                <w:color w:val="000000" w:themeColor="text1"/>
                <w:sz w:val="23"/>
                <w:szCs w:val="23"/>
                <w:lang w:val="uk-UA"/>
              </w:rPr>
            </w:pP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Основи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послідовного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перекладу з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англійської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мови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(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Головащенко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 xml:space="preserve"> Ю.С.)</w:t>
            </w:r>
          </w:p>
        </w:tc>
        <w:tc>
          <w:tcPr>
            <w:tcW w:w="272" w:type="dxa"/>
            <w:tcBorders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3E4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D446C7" w:rsidRPr="00D446C7" w:rsidTr="00601885"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4782" w:rsidRPr="00D446C7" w:rsidRDefault="003E4782" w:rsidP="003E4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tcBorders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14:40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Творче письмо 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Ванчуляк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Я.О.)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13:00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rPr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Організація навчання англійської мови за принципами інклюзії (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Вітвіцька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 xml:space="preserve"> Н.М.)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14:40</w:t>
            </w:r>
          </w:p>
        </w:tc>
        <w:tc>
          <w:tcPr>
            <w:tcW w:w="4252" w:type="dxa"/>
            <w:tcBorders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Машинний переклад і постредагування 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Бочан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П.О.)</w:t>
            </w:r>
          </w:p>
        </w:tc>
        <w:tc>
          <w:tcPr>
            <w:tcW w:w="272" w:type="dxa"/>
            <w:tcBorders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3E4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D446C7" w:rsidRPr="00D446C7" w:rsidTr="00601885"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4782" w:rsidRPr="00D446C7" w:rsidRDefault="003E4782" w:rsidP="003E4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tcBorders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16:10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Методика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навчання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іноземної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мови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та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літератури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у ЗЗСО</w:t>
            </w: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 xml:space="preserve"> (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Бешлей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 xml:space="preserve"> О.В.)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14:40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rPr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Організація навчання англійської мови за принципами інклюзії (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Вітвіцька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 xml:space="preserve"> Н.М.)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16:10</w:t>
            </w:r>
          </w:p>
        </w:tc>
        <w:tc>
          <w:tcPr>
            <w:tcW w:w="4252" w:type="dxa"/>
            <w:tcBorders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spacing w:after="200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Машинний переклад і постредагування 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Бочан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П.О.)</w:t>
            </w:r>
          </w:p>
        </w:tc>
        <w:tc>
          <w:tcPr>
            <w:tcW w:w="272" w:type="dxa"/>
            <w:tcBorders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3E4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D446C7" w:rsidRPr="00D446C7" w:rsidTr="00601885"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46C7" w:rsidRPr="00D446C7" w:rsidRDefault="00D446C7" w:rsidP="003E47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17.04</w:t>
            </w:r>
          </w:p>
          <w:p w:rsidR="00D446C7" w:rsidRPr="00D446C7" w:rsidRDefault="00D446C7" w:rsidP="003E4782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 xml:space="preserve">  (пт)</w:t>
            </w:r>
          </w:p>
          <w:p w:rsidR="00D446C7" w:rsidRPr="00D446C7" w:rsidRDefault="00D446C7" w:rsidP="003E47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8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9:50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</w:pP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Комунікативний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курс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іноземної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br/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мови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r w:rsidRPr="00D446C7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uk-UA" w:eastAsia="uk-UA"/>
              </w:rPr>
              <w:t>(Соловйова О.В.)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9:50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Методика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навчання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англійської</w:t>
            </w: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мови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у ЗЗСО</w:t>
            </w: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 xml:space="preserve"> (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Батринчук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 xml:space="preserve"> З.Р.)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9:50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contextualSpacing/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val="uk-UA" w:eastAsia="uk-UA"/>
              </w:rPr>
            </w:pPr>
            <w:proofErr w:type="spellStart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eastAsia="uk-UA"/>
              </w:rPr>
              <w:t>Практичний</w:t>
            </w:r>
            <w:proofErr w:type="spellEnd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eastAsia="uk-UA"/>
              </w:rPr>
              <w:t xml:space="preserve"> курс перекладу </w:t>
            </w:r>
            <w:proofErr w:type="spellStart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eastAsia="uk-UA"/>
              </w:rPr>
              <w:t>основної</w:t>
            </w:r>
            <w:proofErr w:type="spellEnd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eastAsia="uk-UA"/>
              </w:rPr>
              <w:t>іноземної</w:t>
            </w:r>
            <w:proofErr w:type="spellEnd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eastAsia="uk-UA"/>
              </w:rPr>
              <w:t>мови</w:t>
            </w:r>
            <w:proofErr w:type="spellEnd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val="uk-UA" w:eastAsia="uk-UA"/>
              </w:rPr>
              <w:t xml:space="preserve"> (</w:t>
            </w:r>
            <w:proofErr w:type="spellStart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val="uk-UA" w:eastAsia="uk-UA"/>
              </w:rPr>
              <w:t>Сорочан</w:t>
            </w:r>
            <w:proofErr w:type="spellEnd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val="uk-UA" w:eastAsia="uk-UA"/>
              </w:rPr>
              <w:t xml:space="preserve"> О.В.)</w:t>
            </w:r>
          </w:p>
        </w:tc>
        <w:tc>
          <w:tcPr>
            <w:tcW w:w="2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46C7" w:rsidRPr="00D446C7" w:rsidRDefault="00D446C7" w:rsidP="003E4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</w:p>
        </w:tc>
      </w:tr>
      <w:tr w:rsidR="00D446C7" w:rsidRPr="00D446C7" w:rsidTr="00601885">
        <w:trPr>
          <w:trHeight w:val="248"/>
        </w:trPr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6C7" w:rsidRPr="00D446C7" w:rsidRDefault="00D446C7" w:rsidP="003E47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11:30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</w:pP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Комунікативний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курс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іноземної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br/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мови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r w:rsidRPr="00D446C7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uk-UA" w:eastAsia="uk-UA"/>
              </w:rPr>
              <w:t>(Соловйова О.В.)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11:30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Методика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навчання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англійської</w:t>
            </w: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мови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у ЗЗСО</w:t>
            </w: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 xml:space="preserve"> (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Батринчук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 xml:space="preserve"> З.Р.)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11:30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contextualSpacing/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val="uk-UA" w:eastAsia="uk-UA"/>
              </w:rPr>
            </w:pPr>
            <w:proofErr w:type="spellStart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eastAsia="uk-UA"/>
              </w:rPr>
              <w:t>Практичний</w:t>
            </w:r>
            <w:proofErr w:type="spellEnd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eastAsia="uk-UA"/>
              </w:rPr>
              <w:t xml:space="preserve"> курс перекладу </w:t>
            </w:r>
            <w:proofErr w:type="spellStart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eastAsia="uk-UA"/>
              </w:rPr>
              <w:t>основної</w:t>
            </w:r>
            <w:proofErr w:type="spellEnd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eastAsia="uk-UA"/>
              </w:rPr>
              <w:t>іноземної</w:t>
            </w:r>
            <w:proofErr w:type="spellEnd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eastAsia="uk-UA"/>
              </w:rPr>
              <w:t>мови</w:t>
            </w:r>
            <w:proofErr w:type="spellEnd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val="uk-UA" w:eastAsia="uk-UA"/>
              </w:rPr>
              <w:t xml:space="preserve"> (</w:t>
            </w:r>
            <w:proofErr w:type="spellStart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val="uk-UA" w:eastAsia="uk-UA"/>
              </w:rPr>
              <w:t>Сорочан</w:t>
            </w:r>
            <w:proofErr w:type="spellEnd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val="uk-UA" w:eastAsia="uk-UA"/>
              </w:rPr>
              <w:t xml:space="preserve"> О.В.)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3E4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DB5367" w:rsidRPr="00D446C7" w:rsidTr="00601885"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5367" w:rsidRPr="00D446C7" w:rsidRDefault="00DB5367" w:rsidP="00DB53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13:00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Творче письмо 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Ванчуляк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Я.О.)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13:00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Організація навчання англійської мови за принципами інклюзії (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Вітвіцька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 xml:space="preserve"> Н.М.)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14:40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</w:pP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Теорія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та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історія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перекладу</w:t>
            </w: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 xml:space="preserve"> (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Кушнерик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 xml:space="preserve"> В.І.)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D446C7" w:rsidRPr="00D446C7" w:rsidTr="00601885"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4782" w:rsidRPr="00D446C7" w:rsidRDefault="003E4782" w:rsidP="003E47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14:40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Творче письмо 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Ванчуляк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Я.О.)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14:40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rPr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E4782" w:rsidRPr="00D446C7" w:rsidRDefault="00DB5367" w:rsidP="00D44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16:1</w:t>
            </w:r>
            <w:r w:rsidR="003E4782"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D446C7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</w:pP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Теорія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та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історія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перекладу</w:t>
            </w: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 xml:space="preserve"> (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Кушнерик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 xml:space="preserve"> В.І.)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E4782" w:rsidRPr="00D446C7" w:rsidRDefault="003E4782" w:rsidP="003E47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D446C7" w:rsidRPr="00D446C7" w:rsidTr="00601885"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46C7" w:rsidRPr="00D446C7" w:rsidRDefault="00D446C7" w:rsidP="00D446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18.04</w:t>
            </w:r>
          </w:p>
          <w:p w:rsidR="00D446C7" w:rsidRPr="00D446C7" w:rsidRDefault="00D446C7" w:rsidP="00D446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(</w:t>
            </w:r>
            <w:proofErr w:type="spellStart"/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суб</w:t>
            </w:r>
            <w:proofErr w:type="spellEnd"/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 xml:space="preserve">) </w:t>
            </w:r>
          </w:p>
        </w:tc>
        <w:tc>
          <w:tcPr>
            <w:tcW w:w="8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vertAlign w:val="superscript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9:50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Практичний курс другої мови(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Голбан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М.О., 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Фенюк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Л.Д.)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vertAlign w:val="superscript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9:50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Практичний курс другої мови(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Голбан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М.О., 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Фенюк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Л.Д.)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vertAlign w:val="superscript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9:50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Основна іноземна мова </w:t>
            </w:r>
          </w:p>
          <w:p w:rsidR="00D446C7" w:rsidRPr="00D446C7" w:rsidRDefault="00D446C7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(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Нузбан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 xml:space="preserve"> О.В.,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Боднарчук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 xml:space="preserve"> А.Р.)</w:t>
            </w:r>
          </w:p>
        </w:tc>
        <w:tc>
          <w:tcPr>
            <w:tcW w:w="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</w:p>
        </w:tc>
      </w:tr>
      <w:tr w:rsidR="00D446C7" w:rsidRPr="00D446C7" w:rsidTr="00601885"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6C7" w:rsidRPr="00D446C7" w:rsidRDefault="00D446C7" w:rsidP="00D44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vertAlign w:val="superscript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11:30</w:t>
            </w:r>
          </w:p>
        </w:tc>
        <w:tc>
          <w:tcPr>
            <w:tcW w:w="382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Практичний курс другої мови(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Голбан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М.О., 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Фенюк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Л.Д.)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vertAlign w:val="superscript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11:30</w:t>
            </w:r>
          </w:p>
        </w:tc>
        <w:tc>
          <w:tcPr>
            <w:tcW w:w="38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Практичний курс другої мови(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Голбан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М.О., 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Фенюк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Л.Д.)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vertAlign w:val="superscript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11:30</w:t>
            </w:r>
          </w:p>
        </w:tc>
        <w:tc>
          <w:tcPr>
            <w:tcW w:w="425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Основна іноземна мова </w:t>
            </w:r>
          </w:p>
          <w:p w:rsidR="00D446C7" w:rsidRPr="00D446C7" w:rsidRDefault="00D446C7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(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Нузбан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 xml:space="preserve"> О.В.,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Боднарчук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 xml:space="preserve"> А.Р.)</w:t>
            </w:r>
          </w:p>
        </w:tc>
        <w:tc>
          <w:tcPr>
            <w:tcW w:w="27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</w:p>
        </w:tc>
      </w:tr>
      <w:tr w:rsidR="00D446C7" w:rsidRPr="00D446C7" w:rsidTr="00601885">
        <w:trPr>
          <w:trHeight w:val="389"/>
        </w:trPr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6C7" w:rsidRPr="00D446C7" w:rsidRDefault="00D446C7" w:rsidP="00D44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13:00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Основна іноземна мова 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Гнатковська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О.М., 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Буртник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Б.Я., 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Батринчук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З.Р.)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13:00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Основна іноземна мова 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Гнатковська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О.М., 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Буртник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Б.Я., 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Батринчук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З.Р.)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13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contextualSpacing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</w:pP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Теорія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та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>історія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перекладу</w:t>
            </w:r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 xml:space="preserve"> (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Кушнерик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 xml:space="preserve"> В.І.)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D446C7" w:rsidRPr="00D446C7" w:rsidTr="00601885">
        <w:trPr>
          <w:trHeight w:val="401"/>
        </w:trPr>
        <w:tc>
          <w:tcPr>
            <w:tcW w:w="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46C7" w:rsidRPr="00D446C7" w:rsidRDefault="00D446C7" w:rsidP="00D44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14:40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Основна іноземна мова 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Гнатковська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О.М., 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Буртник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Б.Я., 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Батринчук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З.Р.)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14:40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Основна іноземна мова 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Гнатковська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О.М., 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Буртник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Б.Я., 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Батринчук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З.Р.)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14:40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Практичний курс перекладу другої мови 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Заполовський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М.В., Сак Ю.В.)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D446C7" w:rsidRPr="00D446C7" w:rsidTr="00601885"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46C7" w:rsidRPr="00D446C7" w:rsidRDefault="00D446C7" w:rsidP="00D446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  <w:p w:rsidR="00D446C7" w:rsidRPr="00D446C7" w:rsidRDefault="00D446C7" w:rsidP="00D446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</w:p>
          <w:p w:rsidR="00D446C7" w:rsidRPr="00D446C7" w:rsidRDefault="00D446C7" w:rsidP="00D446C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 xml:space="preserve">  19.04</w:t>
            </w:r>
          </w:p>
          <w:p w:rsidR="00D446C7" w:rsidRPr="00D446C7" w:rsidRDefault="00D446C7" w:rsidP="00D44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(</w:t>
            </w:r>
            <w:proofErr w:type="spellStart"/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нед</w:t>
            </w:r>
            <w:proofErr w:type="spellEnd"/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 xml:space="preserve">)  </w:t>
            </w:r>
          </w:p>
        </w:tc>
        <w:tc>
          <w:tcPr>
            <w:tcW w:w="8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9:50</w:t>
            </w: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Основна іноземна мова 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Гнатковська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О.М., 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Буртник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Б.Я., 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Батринчук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З.Р.)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9:50</w:t>
            </w: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Основна іноземна мова 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Гнатковська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О.М., 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Буртник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Б.Я., 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Батринчук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З.Р.)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9:50</w:t>
            </w: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contextualSpacing/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val="uk-UA" w:eastAsia="uk-UA"/>
              </w:rPr>
            </w:pPr>
            <w:proofErr w:type="spellStart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eastAsia="uk-UA"/>
              </w:rPr>
              <w:t>Практичний</w:t>
            </w:r>
            <w:proofErr w:type="spellEnd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eastAsia="uk-UA"/>
              </w:rPr>
              <w:t xml:space="preserve"> курс перекладу </w:t>
            </w:r>
            <w:proofErr w:type="spellStart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eastAsia="uk-UA"/>
              </w:rPr>
              <w:t>основної</w:t>
            </w:r>
            <w:proofErr w:type="spellEnd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eastAsia="uk-UA"/>
              </w:rPr>
              <w:t>іноземної</w:t>
            </w:r>
            <w:proofErr w:type="spellEnd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eastAsia="uk-UA"/>
              </w:rPr>
              <w:t>мови</w:t>
            </w:r>
            <w:proofErr w:type="spellEnd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val="uk-UA" w:eastAsia="uk-UA"/>
              </w:rPr>
              <w:t xml:space="preserve"> (</w:t>
            </w:r>
            <w:proofErr w:type="spellStart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val="uk-UA" w:eastAsia="uk-UA"/>
              </w:rPr>
              <w:t>Сорочан</w:t>
            </w:r>
            <w:proofErr w:type="spellEnd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val="uk-UA" w:eastAsia="uk-UA"/>
              </w:rPr>
              <w:t xml:space="preserve"> О.В.)</w:t>
            </w:r>
          </w:p>
        </w:tc>
        <w:tc>
          <w:tcPr>
            <w:tcW w:w="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</w:p>
        </w:tc>
      </w:tr>
      <w:tr w:rsidR="00D446C7" w:rsidRPr="00D446C7" w:rsidTr="00601885"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6C7" w:rsidRPr="00D446C7" w:rsidRDefault="00D446C7" w:rsidP="00D44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tcBorders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11:30</w:t>
            </w: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Основна іноземна мова 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Гнатковська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О.М., 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Буртник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Б.Я., 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Батринчук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З.Р.)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</w:p>
          <w:p w:rsidR="00D446C7" w:rsidRPr="00D446C7" w:rsidRDefault="00D446C7" w:rsidP="00D44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11:30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Основна іноземна мова 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Гнатковська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О.М., 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Буртник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Б.Я., 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Батринчук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З.Р.)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rPr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11:30</w:t>
            </w: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4252" w:type="dxa"/>
            <w:tcBorders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contextualSpacing/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val="uk-UA" w:eastAsia="uk-UA"/>
              </w:rPr>
            </w:pPr>
            <w:proofErr w:type="spellStart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eastAsia="uk-UA"/>
              </w:rPr>
              <w:t>Практичний</w:t>
            </w:r>
            <w:proofErr w:type="spellEnd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eastAsia="uk-UA"/>
              </w:rPr>
              <w:t xml:space="preserve"> курс перекладу </w:t>
            </w:r>
            <w:proofErr w:type="spellStart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eastAsia="uk-UA"/>
              </w:rPr>
              <w:t>основної</w:t>
            </w:r>
            <w:proofErr w:type="spellEnd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eastAsia="uk-UA"/>
              </w:rPr>
              <w:t>іноземної</w:t>
            </w:r>
            <w:proofErr w:type="spellEnd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eastAsia="uk-UA"/>
              </w:rPr>
              <w:t>мови</w:t>
            </w:r>
            <w:proofErr w:type="spellEnd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val="uk-UA" w:eastAsia="uk-UA"/>
              </w:rPr>
              <w:t xml:space="preserve"> (</w:t>
            </w:r>
            <w:proofErr w:type="spellStart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val="uk-UA" w:eastAsia="uk-UA"/>
              </w:rPr>
              <w:t>Сорочан</w:t>
            </w:r>
            <w:proofErr w:type="spellEnd"/>
            <w:r w:rsidRPr="00D446C7">
              <w:rPr>
                <w:rFonts w:ascii="Times New Roman" w:eastAsia="Times New Roman" w:hAnsi="Times New Roman"/>
                <w:iCs/>
                <w:color w:val="000000" w:themeColor="text1"/>
                <w:sz w:val="23"/>
                <w:szCs w:val="23"/>
                <w:lang w:val="uk-UA" w:eastAsia="uk-UA"/>
              </w:rPr>
              <w:t xml:space="preserve"> О.В.)</w:t>
            </w:r>
          </w:p>
        </w:tc>
        <w:tc>
          <w:tcPr>
            <w:tcW w:w="272" w:type="dxa"/>
            <w:tcBorders>
              <w:left w:val="single" w:sz="18" w:space="0" w:color="auto"/>
              <w:right w:val="single" w:sz="18" w:space="0" w:color="auto"/>
            </w:tcBorders>
          </w:tcPr>
          <w:p w:rsidR="00D446C7" w:rsidRPr="00D446C7" w:rsidRDefault="00D446C7" w:rsidP="00D44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  <w:p w:rsidR="00D446C7" w:rsidRPr="00D446C7" w:rsidRDefault="00D446C7" w:rsidP="00D446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</w:p>
        </w:tc>
      </w:tr>
      <w:tr w:rsidR="00DB5367" w:rsidRPr="00D446C7" w:rsidTr="00601885"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5367" w:rsidRPr="00D446C7" w:rsidRDefault="00DB5367" w:rsidP="00DB53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bookmarkStart w:id="0" w:name="_GoBack" w:colFirst="6" w:colLast="6"/>
          </w:p>
        </w:tc>
        <w:tc>
          <w:tcPr>
            <w:tcW w:w="836" w:type="dxa"/>
            <w:tcBorders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13:00</w:t>
            </w: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Практичний курс другої мови(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Голбан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М.О., 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Фенюк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Л.Д.)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13:00</w:t>
            </w: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Практичний курс другої мови(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Голбан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М.О., 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Фенюк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Л.Д.)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13:00</w:t>
            </w: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4252" w:type="dxa"/>
            <w:tcBorders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Основна іноземна мова </w:t>
            </w:r>
          </w:p>
          <w:p w:rsidR="00DB5367" w:rsidRPr="00D446C7" w:rsidRDefault="00DB5367" w:rsidP="00DB536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(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Нузбан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 xml:space="preserve"> О.В.,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Боднарчук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 xml:space="preserve"> А.Р.)</w:t>
            </w:r>
          </w:p>
        </w:tc>
        <w:tc>
          <w:tcPr>
            <w:tcW w:w="272" w:type="dxa"/>
            <w:tcBorders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tr w:rsidR="00DB5367" w:rsidRPr="00D446C7" w:rsidTr="00601885">
        <w:tc>
          <w:tcPr>
            <w:tcW w:w="8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5367" w:rsidRPr="00D446C7" w:rsidRDefault="00DB5367" w:rsidP="00DB53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  <w:tc>
          <w:tcPr>
            <w:tcW w:w="836" w:type="dxa"/>
            <w:tcBorders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14:40</w:t>
            </w: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Практичний курс другої мови(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Голбан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М.О., 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Фенюк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Л.Д.)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14:40</w:t>
            </w: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Практичний курс другої мови(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Голбан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М.О., </w:t>
            </w:r>
            <w:proofErr w:type="spellStart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Фенюк</w:t>
            </w:r>
            <w:proofErr w:type="spellEnd"/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Л.Д.)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color w:val="000000" w:themeColor="text1"/>
                <w:sz w:val="23"/>
                <w:szCs w:val="23"/>
              </w:rPr>
            </w:pPr>
            <w:r w:rsidRPr="00D446C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  <w:t>14:40</w:t>
            </w: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4252" w:type="dxa"/>
            <w:tcBorders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Основна іноземна мова </w:t>
            </w:r>
          </w:p>
          <w:p w:rsidR="00DB5367" w:rsidRPr="00D446C7" w:rsidRDefault="00DB5367" w:rsidP="00DB5367">
            <w:pP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uk-UA"/>
              </w:rPr>
            </w:pPr>
            <w:r w:rsidRPr="00D446C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(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Нузбан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 xml:space="preserve"> О.В., </w:t>
            </w:r>
            <w:proofErr w:type="spellStart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>Боднарчук</w:t>
            </w:r>
            <w:proofErr w:type="spellEnd"/>
            <w:r w:rsidRPr="00D446C7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uk-UA"/>
              </w:rPr>
              <w:t xml:space="preserve"> А.Р.)</w:t>
            </w:r>
          </w:p>
        </w:tc>
        <w:tc>
          <w:tcPr>
            <w:tcW w:w="272" w:type="dxa"/>
            <w:tcBorders>
              <w:left w:val="single" w:sz="18" w:space="0" w:color="auto"/>
              <w:right w:val="single" w:sz="18" w:space="0" w:color="auto"/>
            </w:tcBorders>
          </w:tcPr>
          <w:p w:rsidR="00DB5367" w:rsidRPr="00D446C7" w:rsidRDefault="00DB5367" w:rsidP="00DB53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</w:p>
        </w:tc>
      </w:tr>
      <w:bookmarkEnd w:id="0"/>
    </w:tbl>
    <w:p w:rsidR="00D446C7" w:rsidRPr="00D446C7" w:rsidRDefault="00D446C7" w:rsidP="00D446C7">
      <w:pPr>
        <w:spacing w:before="240"/>
        <w:rPr>
          <w:rFonts w:ascii="Times New Roman" w:hAnsi="Times New Roman" w:cs="Times New Roman"/>
          <w:b/>
          <w:color w:val="000000" w:themeColor="text1"/>
          <w:sz w:val="23"/>
          <w:szCs w:val="23"/>
          <w:lang w:val="uk-UA"/>
        </w:rPr>
      </w:pPr>
    </w:p>
    <w:p w:rsidR="00F8405B" w:rsidRPr="00D446C7" w:rsidRDefault="001432FB" w:rsidP="00D446C7">
      <w:pPr>
        <w:spacing w:before="240"/>
        <w:rPr>
          <w:rFonts w:ascii="Times New Roman" w:hAnsi="Times New Roman" w:cs="Times New Roman"/>
          <w:b/>
          <w:color w:val="000000" w:themeColor="text1"/>
          <w:sz w:val="23"/>
          <w:szCs w:val="23"/>
          <w:lang w:val="uk-UA"/>
        </w:rPr>
      </w:pPr>
      <w:r w:rsidRPr="00D446C7">
        <w:rPr>
          <w:rFonts w:ascii="Times New Roman" w:hAnsi="Times New Roman" w:cs="Times New Roman"/>
          <w:b/>
          <w:color w:val="000000" w:themeColor="text1"/>
          <w:sz w:val="23"/>
          <w:szCs w:val="23"/>
          <w:lang w:val="uk-UA"/>
        </w:rPr>
        <w:t>Декан</w:t>
      </w:r>
      <w:r w:rsidR="003537E5" w:rsidRPr="00D446C7">
        <w:rPr>
          <w:rFonts w:ascii="Times New Roman" w:hAnsi="Times New Roman" w:cs="Times New Roman"/>
          <w:b/>
          <w:color w:val="000000" w:themeColor="text1"/>
          <w:sz w:val="23"/>
          <w:szCs w:val="23"/>
          <w:lang w:val="uk-UA"/>
        </w:rPr>
        <w:t xml:space="preserve"> факультету іноземних мов                                                                                             </w:t>
      </w:r>
      <w:r w:rsidR="007224FD" w:rsidRPr="00D446C7">
        <w:rPr>
          <w:rFonts w:ascii="Times New Roman" w:hAnsi="Times New Roman" w:cs="Times New Roman"/>
          <w:b/>
          <w:color w:val="000000" w:themeColor="text1"/>
          <w:sz w:val="23"/>
          <w:szCs w:val="23"/>
          <w:lang w:val="uk-UA"/>
        </w:rPr>
        <w:t xml:space="preserve">                   </w:t>
      </w:r>
      <w:r w:rsidRPr="00D446C7">
        <w:rPr>
          <w:rFonts w:ascii="Times New Roman" w:hAnsi="Times New Roman" w:cs="Times New Roman"/>
          <w:b/>
          <w:color w:val="000000" w:themeColor="text1"/>
          <w:sz w:val="23"/>
          <w:szCs w:val="23"/>
          <w:lang w:val="uk-UA"/>
        </w:rPr>
        <w:t>Тетяна КОЛІСНИЧЕНКО</w:t>
      </w:r>
    </w:p>
    <w:sectPr w:rsidR="00F8405B" w:rsidRPr="00D446C7" w:rsidSect="009F644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E5"/>
    <w:rsid w:val="00012A76"/>
    <w:rsid w:val="000307DC"/>
    <w:rsid w:val="000B6B94"/>
    <w:rsid w:val="000C1292"/>
    <w:rsid w:val="000F3ED4"/>
    <w:rsid w:val="000F5B8C"/>
    <w:rsid w:val="001432FB"/>
    <w:rsid w:val="00171051"/>
    <w:rsid w:val="00197363"/>
    <w:rsid w:val="001A6DC4"/>
    <w:rsid w:val="001D037B"/>
    <w:rsid w:val="002063CD"/>
    <w:rsid w:val="002131B1"/>
    <w:rsid w:val="002331F6"/>
    <w:rsid w:val="002E11E7"/>
    <w:rsid w:val="002E63ED"/>
    <w:rsid w:val="003032AE"/>
    <w:rsid w:val="00315E44"/>
    <w:rsid w:val="00350F3F"/>
    <w:rsid w:val="003537E5"/>
    <w:rsid w:val="00361CC3"/>
    <w:rsid w:val="003D5847"/>
    <w:rsid w:val="003E4782"/>
    <w:rsid w:val="003F09D1"/>
    <w:rsid w:val="00413C29"/>
    <w:rsid w:val="00533597"/>
    <w:rsid w:val="00552371"/>
    <w:rsid w:val="005A0B35"/>
    <w:rsid w:val="00601885"/>
    <w:rsid w:val="00612219"/>
    <w:rsid w:val="006163A7"/>
    <w:rsid w:val="00662739"/>
    <w:rsid w:val="00667801"/>
    <w:rsid w:val="00671CC0"/>
    <w:rsid w:val="006A589C"/>
    <w:rsid w:val="006D02CD"/>
    <w:rsid w:val="006F59E7"/>
    <w:rsid w:val="00703727"/>
    <w:rsid w:val="007100B0"/>
    <w:rsid w:val="007224FD"/>
    <w:rsid w:val="0073049A"/>
    <w:rsid w:val="00753AE1"/>
    <w:rsid w:val="007C3F15"/>
    <w:rsid w:val="00801E90"/>
    <w:rsid w:val="00843160"/>
    <w:rsid w:val="00844FD9"/>
    <w:rsid w:val="008F121A"/>
    <w:rsid w:val="008F3434"/>
    <w:rsid w:val="00943B09"/>
    <w:rsid w:val="00961529"/>
    <w:rsid w:val="00992EEC"/>
    <w:rsid w:val="00A06FB7"/>
    <w:rsid w:val="00A93792"/>
    <w:rsid w:val="00AA196A"/>
    <w:rsid w:val="00AA5B77"/>
    <w:rsid w:val="00AF3A7D"/>
    <w:rsid w:val="00B26116"/>
    <w:rsid w:val="00B4203C"/>
    <w:rsid w:val="00B5012E"/>
    <w:rsid w:val="00BB4A5F"/>
    <w:rsid w:val="00C16038"/>
    <w:rsid w:val="00C357C6"/>
    <w:rsid w:val="00CA5F49"/>
    <w:rsid w:val="00D2640A"/>
    <w:rsid w:val="00D446C7"/>
    <w:rsid w:val="00D856CF"/>
    <w:rsid w:val="00DB5367"/>
    <w:rsid w:val="00DF02B4"/>
    <w:rsid w:val="00E148C1"/>
    <w:rsid w:val="00EC2018"/>
    <w:rsid w:val="00F138E8"/>
    <w:rsid w:val="00F74A86"/>
    <w:rsid w:val="00F8405B"/>
    <w:rsid w:val="00FC62F6"/>
    <w:rsid w:val="00FE3054"/>
    <w:rsid w:val="00FF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19EFA"/>
  <w15:docId w15:val="{C498AA1A-1DC8-4207-86A0-CEEEB5A2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7E5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F02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7E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F02B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DF02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 Знак"/>
    <w:basedOn w:val="a0"/>
    <w:link w:val="a5"/>
    <w:uiPriority w:val="10"/>
    <w:rsid w:val="00DF02B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02B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42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4203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3784</Words>
  <Characters>2157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Foreign</cp:lastModifiedBy>
  <cp:revision>38</cp:revision>
  <cp:lastPrinted>2026-03-23T09:16:00Z</cp:lastPrinted>
  <dcterms:created xsi:type="dcterms:W3CDTF">2023-09-06T12:42:00Z</dcterms:created>
  <dcterms:modified xsi:type="dcterms:W3CDTF">2026-03-25T09:11:00Z</dcterms:modified>
</cp:coreProperties>
</file>